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A67" w:rsidRPr="00395B41" w:rsidRDefault="006E2A67" w:rsidP="003C715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6E2A67" w:rsidRPr="00395B41" w:rsidRDefault="006E2A67" w:rsidP="003C7158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PREFEITURA MUNICIPAL DE</w:t>
      </w: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VÁRZEA GRANDE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  <w:r w:rsidRPr="00395B41">
        <w:rPr>
          <w:rFonts w:cstheme="minorHAnsi"/>
          <w:b/>
          <w:snapToGrid w:val="0"/>
          <w:sz w:val="32"/>
          <w:szCs w:val="32"/>
          <w:lang w:val="pt-PT"/>
        </w:rPr>
        <w:t xml:space="preserve">SECRETARIA MUNICIPAL DE </w:t>
      </w:r>
      <w:r w:rsidRPr="00395B41">
        <w:rPr>
          <w:rStyle w:val="Forte"/>
          <w:rFonts w:cstheme="minorHAnsi"/>
          <w:sz w:val="32"/>
          <w:szCs w:val="32"/>
        </w:rPr>
        <w:t>VIAÇÃO, OBRAS E URBANISMO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</w:p>
    <w:p w:rsidR="00395B41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MEMORIAL DESCRITIVO</w:t>
      </w:r>
    </w:p>
    <w:p w:rsidR="006E2A67" w:rsidRPr="00395B41" w:rsidRDefault="00E91153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>
        <w:rPr>
          <w:rFonts w:cstheme="minorHAnsi"/>
          <w:b/>
          <w:snapToGrid w:val="0"/>
          <w:sz w:val="40"/>
          <w:szCs w:val="40"/>
          <w:lang w:val="pt-PT"/>
        </w:rPr>
        <w:t>PLAYGROUND</w:t>
      </w: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Default="006E2A67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B33AC9" w:rsidRDefault="00B33AC9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3C7158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VARZEA GRANDE – MT</w:t>
      </w:r>
    </w:p>
    <w:p w:rsidR="003C7158" w:rsidRPr="00395B41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2018</w:t>
      </w:r>
    </w:p>
    <w:p w:rsidR="00DA4326" w:rsidRDefault="006E2A67" w:rsidP="00CF648F">
      <w:pPr>
        <w:pStyle w:val="PargrafodaLista"/>
        <w:numPr>
          <w:ilvl w:val="0"/>
          <w:numId w:val="11"/>
        </w:numPr>
        <w:spacing w:after="0" w:line="360" w:lineRule="auto"/>
        <w:contextualSpacing w:val="0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lastRenderedPageBreak/>
        <w:t>INTRODUÇÃO</w:t>
      </w:r>
      <w:r w:rsidR="00C63B40" w:rsidRPr="00395B41">
        <w:rPr>
          <w:rFonts w:cstheme="minorHAnsi"/>
          <w:b/>
          <w:sz w:val="24"/>
          <w:szCs w:val="24"/>
        </w:rPr>
        <w:t xml:space="preserve"> </w:t>
      </w:r>
    </w:p>
    <w:p w:rsidR="0063765A" w:rsidRPr="00395B41" w:rsidRDefault="0063765A" w:rsidP="0063765A">
      <w:pPr>
        <w:pStyle w:val="PargrafodaLista"/>
        <w:spacing w:after="0" w:line="360" w:lineRule="auto"/>
        <w:contextualSpacing w:val="0"/>
        <w:jc w:val="both"/>
        <w:rPr>
          <w:rFonts w:cstheme="minorHAnsi"/>
          <w:b/>
          <w:sz w:val="24"/>
          <w:szCs w:val="24"/>
        </w:rPr>
      </w:pPr>
    </w:p>
    <w:p w:rsidR="00EC731E" w:rsidRDefault="00E620F2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presente projeto destina-se à orientação para </w:t>
      </w:r>
      <w:r w:rsidR="000E7F27" w:rsidRPr="00395B41">
        <w:rPr>
          <w:rFonts w:cstheme="minorHAnsi"/>
          <w:sz w:val="24"/>
          <w:szCs w:val="24"/>
        </w:rPr>
        <w:t>c</w:t>
      </w:r>
      <w:r w:rsidR="00560CD5">
        <w:rPr>
          <w:rFonts w:cstheme="minorHAnsi"/>
          <w:sz w:val="24"/>
          <w:szCs w:val="24"/>
        </w:rPr>
        <w:t>onstrução d</w:t>
      </w:r>
      <w:r w:rsidR="00250FF9">
        <w:rPr>
          <w:rFonts w:cstheme="minorHAnsi"/>
          <w:sz w:val="24"/>
          <w:szCs w:val="24"/>
        </w:rPr>
        <w:t>o</w:t>
      </w:r>
      <w:r w:rsidR="00560CD5">
        <w:rPr>
          <w:rFonts w:cstheme="minorHAnsi"/>
          <w:sz w:val="24"/>
          <w:szCs w:val="24"/>
        </w:rPr>
        <w:t xml:space="preserve"> </w:t>
      </w:r>
      <w:r w:rsidR="00E91153">
        <w:rPr>
          <w:rFonts w:cstheme="minorHAnsi"/>
          <w:sz w:val="24"/>
          <w:szCs w:val="24"/>
        </w:rPr>
        <w:t>Playground</w:t>
      </w:r>
      <w:r w:rsidR="00395B41">
        <w:rPr>
          <w:rFonts w:cstheme="minorHAnsi"/>
          <w:sz w:val="24"/>
          <w:szCs w:val="24"/>
        </w:rPr>
        <w:t xml:space="preserve"> do Centro </w:t>
      </w:r>
      <w:r w:rsidR="003C7158">
        <w:rPr>
          <w:rFonts w:cstheme="minorHAnsi"/>
          <w:sz w:val="24"/>
          <w:szCs w:val="24"/>
        </w:rPr>
        <w:t>Ecológico</w:t>
      </w:r>
      <w:r w:rsidR="00395B41">
        <w:rPr>
          <w:rFonts w:cstheme="minorHAnsi"/>
          <w:sz w:val="24"/>
          <w:szCs w:val="24"/>
        </w:rPr>
        <w:t xml:space="preserve"> Municipal de Recreação e Lazer “Bernardo Berneck”</w:t>
      </w:r>
      <w:r w:rsidR="0063765A">
        <w:rPr>
          <w:rFonts w:cstheme="minorHAnsi"/>
          <w:sz w:val="24"/>
          <w:szCs w:val="24"/>
        </w:rPr>
        <w:t>.</w:t>
      </w:r>
    </w:p>
    <w:p w:rsidR="0063765A" w:rsidRPr="00395B41" w:rsidRDefault="0063765A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0E7F27" w:rsidRPr="00395B41" w:rsidRDefault="00395B41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</w:p>
    <w:p w:rsidR="00491536" w:rsidRDefault="00491536" w:rsidP="00CF648F">
      <w:pPr>
        <w:pStyle w:val="PargrafodaLista"/>
        <w:numPr>
          <w:ilvl w:val="0"/>
          <w:numId w:val="11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 xml:space="preserve">OBJETIVO DO DOCUMENTO </w:t>
      </w:r>
    </w:p>
    <w:p w:rsidR="0063765A" w:rsidRPr="003C7158" w:rsidRDefault="0063765A" w:rsidP="00CF648F">
      <w:pPr>
        <w:pStyle w:val="PargrafodaLista"/>
        <w:numPr>
          <w:ilvl w:val="0"/>
          <w:numId w:val="11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:rsidR="000F01DC" w:rsidRDefault="000F01DC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memorial descritivo, como parte integrante de um projeto executivo, tem a finalidade de caracterizar criteriosamente todos os materiais e componentes envolvidos, bem como toda a sistemática construtiva utilizada. Tal documento relata e define integralmente o projeto executivo e suas particularidades. Constam do presente memorial descritivo a descrição dos elementos constituintes do projeto arquitetônico, com suas respectivas </w:t>
      </w:r>
      <w:r w:rsidR="00395B41" w:rsidRPr="00395B41">
        <w:rPr>
          <w:rFonts w:cstheme="minorHAnsi"/>
          <w:sz w:val="24"/>
          <w:szCs w:val="24"/>
        </w:rPr>
        <w:t>sequencia</w:t>
      </w:r>
      <w:r w:rsidRPr="00395B41">
        <w:rPr>
          <w:rFonts w:cstheme="minorHAnsi"/>
          <w:sz w:val="24"/>
          <w:szCs w:val="24"/>
        </w:rPr>
        <w:t xml:space="preserve"> </w:t>
      </w:r>
      <w:r w:rsidR="00395B41" w:rsidRPr="00395B41">
        <w:rPr>
          <w:rFonts w:cstheme="minorHAnsi"/>
          <w:sz w:val="24"/>
          <w:szCs w:val="24"/>
        </w:rPr>
        <w:t>executiva</w:t>
      </w:r>
      <w:r w:rsidRPr="00395B41">
        <w:rPr>
          <w:rFonts w:cstheme="minorHAnsi"/>
          <w:sz w:val="24"/>
          <w:szCs w:val="24"/>
        </w:rPr>
        <w:t xml:space="preserve"> e especificações. </w:t>
      </w:r>
    </w:p>
    <w:p w:rsidR="0063765A" w:rsidRPr="00395B41" w:rsidRDefault="0063765A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DA4326" w:rsidRPr="00395B41" w:rsidRDefault="00DA4326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3765A" w:rsidRDefault="00395B41" w:rsidP="0063765A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DESCRIÇÃO DO PROJETO</w:t>
      </w:r>
    </w:p>
    <w:p w:rsidR="0063765A" w:rsidRPr="0063765A" w:rsidRDefault="0063765A" w:rsidP="0063765A">
      <w:pPr>
        <w:pStyle w:val="PargrafodaLista"/>
        <w:jc w:val="both"/>
        <w:rPr>
          <w:rFonts w:cstheme="minorHAnsi"/>
          <w:b/>
          <w:sz w:val="24"/>
          <w:szCs w:val="24"/>
        </w:rPr>
      </w:pP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Situado no Município de Várzea Grande - MT.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Local: Av. Julio Campos – Bairro: </w:t>
      </w:r>
      <w:r w:rsidR="00661A8D">
        <w:rPr>
          <w:rFonts w:cstheme="minorHAnsi"/>
          <w:sz w:val="24"/>
          <w:szCs w:val="24"/>
        </w:rPr>
        <w:t>Marajoara</w:t>
      </w:r>
      <w:r w:rsidRPr="00395B41">
        <w:rPr>
          <w:rFonts w:cstheme="minorHAnsi"/>
          <w:sz w:val="24"/>
          <w:szCs w:val="24"/>
        </w:rPr>
        <w:t>.</w:t>
      </w:r>
    </w:p>
    <w:p w:rsid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Ob</w:t>
      </w:r>
      <w:r w:rsidR="009F0988">
        <w:rPr>
          <w:rFonts w:cstheme="minorHAnsi"/>
          <w:sz w:val="24"/>
          <w:szCs w:val="24"/>
        </w:rPr>
        <w:t xml:space="preserve">ra construída com total de </w:t>
      </w:r>
      <w:r w:rsidR="00E91153">
        <w:rPr>
          <w:rFonts w:cstheme="minorHAnsi"/>
          <w:sz w:val="24"/>
          <w:szCs w:val="24"/>
        </w:rPr>
        <w:t>372,00m</w:t>
      </w:r>
      <w:r w:rsidRPr="00395B41">
        <w:rPr>
          <w:rFonts w:cstheme="minorHAnsi"/>
          <w:sz w:val="24"/>
          <w:szCs w:val="24"/>
        </w:rPr>
        <w:t>².</w:t>
      </w:r>
    </w:p>
    <w:p w:rsidR="0063765A" w:rsidRPr="00395B41" w:rsidRDefault="0063765A" w:rsidP="003C7158">
      <w:pPr>
        <w:jc w:val="both"/>
        <w:rPr>
          <w:rFonts w:cstheme="minorHAnsi"/>
          <w:sz w:val="24"/>
          <w:szCs w:val="24"/>
        </w:rPr>
      </w:pPr>
    </w:p>
    <w:p w:rsidR="003C7158" w:rsidRDefault="003C7158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ÁREA EXTERNA:</w:t>
      </w:r>
    </w:p>
    <w:p w:rsidR="0063765A" w:rsidRPr="00CF648F" w:rsidRDefault="0063765A" w:rsidP="0063765A">
      <w:pPr>
        <w:pStyle w:val="PargrafodaLista"/>
        <w:jc w:val="both"/>
        <w:rPr>
          <w:rFonts w:cstheme="minorHAnsi"/>
          <w:b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3C7158">
        <w:rPr>
          <w:rFonts w:cstheme="minorHAnsi"/>
          <w:sz w:val="24"/>
          <w:szCs w:val="24"/>
        </w:rPr>
        <w:t>Área Gramada e pavimentada conforme projeto.</w:t>
      </w:r>
    </w:p>
    <w:p w:rsidR="003C7158" w:rsidRDefault="00395B41" w:rsidP="003C7158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3C7158">
        <w:rPr>
          <w:rFonts w:cstheme="minorHAnsi"/>
          <w:sz w:val="24"/>
          <w:szCs w:val="24"/>
        </w:rPr>
        <w:t>Entradas de energia elétrica e água</w:t>
      </w:r>
    </w:p>
    <w:p w:rsidR="003C7158" w:rsidRPr="003C7158" w:rsidRDefault="003C7158" w:rsidP="003C7158">
      <w:pPr>
        <w:pStyle w:val="PargrafodaLista"/>
        <w:jc w:val="both"/>
        <w:rPr>
          <w:rFonts w:cstheme="minorHAnsi"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CONSTRUÇÃO</w:t>
      </w:r>
    </w:p>
    <w:p w:rsidR="00395B41" w:rsidRDefault="00395B41" w:rsidP="003C7158">
      <w:pPr>
        <w:ind w:firstLine="709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Conforme projeto</w:t>
      </w:r>
      <w:r w:rsidR="00E926D0">
        <w:rPr>
          <w:rFonts w:cstheme="minorHAnsi"/>
          <w:sz w:val="24"/>
          <w:szCs w:val="24"/>
        </w:rPr>
        <w:t xml:space="preserve"> de arquitetura.</w:t>
      </w:r>
    </w:p>
    <w:p w:rsidR="0063765A" w:rsidRDefault="0063765A" w:rsidP="003C7158">
      <w:pPr>
        <w:ind w:firstLine="709"/>
        <w:jc w:val="both"/>
        <w:rPr>
          <w:rFonts w:cstheme="minorHAnsi"/>
          <w:sz w:val="24"/>
          <w:szCs w:val="24"/>
        </w:rPr>
      </w:pPr>
    </w:p>
    <w:p w:rsidR="0063765A" w:rsidRPr="00395B41" w:rsidRDefault="0063765A" w:rsidP="003C7158">
      <w:pPr>
        <w:ind w:firstLine="709"/>
        <w:jc w:val="both"/>
        <w:rPr>
          <w:rFonts w:cstheme="minorHAnsi"/>
          <w:sz w:val="24"/>
          <w:szCs w:val="24"/>
        </w:rPr>
      </w:pPr>
    </w:p>
    <w:p w:rsidR="0063765A" w:rsidRDefault="00395B41" w:rsidP="0063765A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lastRenderedPageBreak/>
        <w:t>MATERIAIS E SERVIÇOS</w:t>
      </w:r>
      <w:r w:rsidR="003C7158">
        <w:rPr>
          <w:rFonts w:cstheme="minorHAnsi"/>
          <w:b/>
          <w:sz w:val="24"/>
          <w:szCs w:val="24"/>
        </w:rPr>
        <w:t>:</w:t>
      </w:r>
    </w:p>
    <w:p w:rsidR="0063765A" w:rsidRPr="0063765A" w:rsidRDefault="0063765A" w:rsidP="0063765A">
      <w:pPr>
        <w:pStyle w:val="PargrafodaLista"/>
        <w:jc w:val="both"/>
        <w:rPr>
          <w:rFonts w:cstheme="minorHAnsi"/>
          <w:b/>
          <w:sz w:val="24"/>
          <w:szCs w:val="24"/>
        </w:rPr>
      </w:pPr>
    </w:p>
    <w:p w:rsidR="00395B41" w:rsidRPr="00B33AC9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FUNDAÇÕES</w:t>
      </w:r>
    </w:p>
    <w:p w:rsidR="00B33AC9" w:rsidRDefault="00395B41" w:rsidP="00B33AC9">
      <w:pPr>
        <w:ind w:firstLine="709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Executadas de acordo com testes de sondagens de reconhecimento do terreno e projeto estrutural.</w:t>
      </w:r>
    </w:p>
    <w:p w:rsidR="0063765A" w:rsidRDefault="0063765A" w:rsidP="00B33AC9">
      <w:pPr>
        <w:ind w:firstLine="709"/>
        <w:jc w:val="both"/>
        <w:rPr>
          <w:rFonts w:cstheme="minorHAnsi"/>
          <w:sz w:val="24"/>
          <w:szCs w:val="24"/>
        </w:rPr>
      </w:pPr>
    </w:p>
    <w:p w:rsidR="00B33AC9" w:rsidRPr="00B33AC9" w:rsidRDefault="00B33AC9" w:rsidP="00B33AC9">
      <w:p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ESTRUTURA:</w:t>
      </w:r>
    </w:p>
    <w:p w:rsidR="00B33AC9" w:rsidRDefault="00B33AC9" w:rsidP="00B33AC9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Estrutura convencional;</w:t>
      </w:r>
    </w:p>
    <w:p w:rsidR="00395B41" w:rsidRDefault="00B33AC9" w:rsidP="00B33AC9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Seguindo o projeto Estrutural;</w:t>
      </w:r>
    </w:p>
    <w:p w:rsidR="0063765A" w:rsidRDefault="0063765A" w:rsidP="0063765A">
      <w:pPr>
        <w:pStyle w:val="PargrafodaLista"/>
        <w:jc w:val="both"/>
        <w:rPr>
          <w:rFonts w:cstheme="minorHAnsi"/>
          <w:sz w:val="24"/>
          <w:szCs w:val="24"/>
        </w:rPr>
      </w:pPr>
    </w:p>
    <w:p w:rsidR="00E91153" w:rsidRPr="00E91153" w:rsidRDefault="00E91153" w:rsidP="00E91153">
      <w:pPr>
        <w:jc w:val="both"/>
        <w:rPr>
          <w:rFonts w:cstheme="minorHAnsi"/>
          <w:b/>
          <w:sz w:val="24"/>
          <w:szCs w:val="24"/>
        </w:rPr>
      </w:pPr>
      <w:r w:rsidRPr="00E91153">
        <w:rPr>
          <w:rFonts w:cstheme="minorHAnsi"/>
          <w:b/>
          <w:sz w:val="24"/>
          <w:szCs w:val="24"/>
        </w:rPr>
        <w:t>IMPERMEABILIZAÇÃO</w:t>
      </w:r>
    </w:p>
    <w:p w:rsidR="00E91153" w:rsidRPr="00E91153" w:rsidRDefault="00E91153" w:rsidP="00E91153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 w:rsidRPr="00E91153">
        <w:rPr>
          <w:rFonts w:cstheme="minorHAnsi"/>
          <w:sz w:val="24"/>
          <w:szCs w:val="24"/>
        </w:rPr>
        <w:t>A área em contato direto com o solo é revestida com impermeabilizante tipo “neutrol e vedacit na massa” ou similar.</w:t>
      </w:r>
    </w:p>
    <w:p w:rsidR="00CF648F" w:rsidRDefault="00CF648F" w:rsidP="000B7725">
      <w:pPr>
        <w:jc w:val="both"/>
        <w:rPr>
          <w:rFonts w:cstheme="minorHAnsi"/>
          <w:b/>
          <w:sz w:val="24"/>
          <w:szCs w:val="24"/>
        </w:rPr>
      </w:pPr>
    </w:p>
    <w:p w:rsidR="00E91153" w:rsidRDefault="00E91153" w:rsidP="00E91153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PERGOLADO</w:t>
      </w:r>
      <w:r w:rsidR="0063765A">
        <w:rPr>
          <w:rFonts w:ascii="Arial" w:hAnsi="Arial" w:cs="Arial"/>
          <w:b/>
          <w:szCs w:val="24"/>
        </w:rPr>
        <w:t>S</w:t>
      </w:r>
    </w:p>
    <w:p w:rsidR="0063765A" w:rsidRPr="00202F4E" w:rsidRDefault="0063765A" w:rsidP="0063765A">
      <w:pPr>
        <w:pStyle w:val="PargrafodaLista"/>
        <w:jc w:val="both"/>
        <w:rPr>
          <w:rFonts w:ascii="Arial" w:hAnsi="Arial" w:cs="Arial"/>
          <w:b/>
          <w:szCs w:val="24"/>
        </w:rPr>
      </w:pPr>
    </w:p>
    <w:p w:rsidR="00E91153" w:rsidRDefault="00E91153" w:rsidP="00E91153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Devem seguir o projeto, de acordo com os detalhes 01, 02 e 03.</w:t>
      </w:r>
    </w:p>
    <w:p w:rsidR="00E91153" w:rsidRDefault="00E91153" w:rsidP="00E91153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As bases deverão ser de Metalon 30x60 seguir medidas conforme o projeto, revestidos com tinta Esmalte Preto Fosco. E detalhes do pergolado em Aço, seguindo as medidas conforme o projeto, revestidas com tinta cor Canela (cod. L114) Suvinil ou semelhante.</w:t>
      </w:r>
    </w:p>
    <w:p w:rsidR="0063765A" w:rsidRDefault="0063765A" w:rsidP="00E91153">
      <w:pPr>
        <w:jc w:val="both"/>
        <w:rPr>
          <w:rFonts w:ascii="Arial" w:hAnsi="Arial" w:cs="Arial"/>
          <w:szCs w:val="24"/>
        </w:rPr>
      </w:pPr>
    </w:p>
    <w:p w:rsidR="0063765A" w:rsidRPr="0063765A" w:rsidRDefault="00395B41" w:rsidP="0063765A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REVESTIMENTOS INTERNOS</w:t>
      </w:r>
    </w:p>
    <w:p w:rsidR="00293235" w:rsidRDefault="007C3C6E" w:rsidP="003C7158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ÁREA DAS PLANTAS E CALÇADAS</w:t>
      </w:r>
      <w:r w:rsidR="00293235" w:rsidRPr="00CF648F">
        <w:rPr>
          <w:rFonts w:cstheme="minorHAnsi"/>
          <w:b/>
          <w:sz w:val="24"/>
          <w:szCs w:val="24"/>
          <w:u w:val="single"/>
        </w:rPr>
        <w:t>:</w:t>
      </w:r>
    </w:p>
    <w:p w:rsidR="00AC6D96" w:rsidRPr="00AC6D96" w:rsidRDefault="00AC6D96" w:rsidP="003C71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Revestimento do piso em concreto.</w:t>
      </w:r>
    </w:p>
    <w:p w:rsidR="007C3C6E" w:rsidRDefault="007C3C6E" w:rsidP="007C3C6E">
      <w:pPr>
        <w:jc w:val="center"/>
        <w:rPr>
          <w:rFonts w:cstheme="minorHAnsi"/>
          <w:b/>
          <w:sz w:val="24"/>
          <w:szCs w:val="24"/>
        </w:rPr>
      </w:pP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ÁREAS VERDES</w:t>
      </w:r>
    </w:p>
    <w:p w:rsidR="00CF648F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lastRenderedPageBreak/>
        <w:t>Todas as áreas verdes com grama tipo Esmeralda.</w:t>
      </w:r>
    </w:p>
    <w:p w:rsidR="0063765A" w:rsidRDefault="0063765A" w:rsidP="003C7158">
      <w:pPr>
        <w:jc w:val="both"/>
        <w:rPr>
          <w:rFonts w:cstheme="minorHAnsi"/>
          <w:sz w:val="24"/>
          <w:szCs w:val="24"/>
        </w:rPr>
      </w:pPr>
    </w:p>
    <w:p w:rsidR="00E91153" w:rsidRDefault="00E91153" w:rsidP="00E91153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E91153">
        <w:rPr>
          <w:rFonts w:cstheme="minorHAnsi"/>
          <w:b/>
          <w:sz w:val="24"/>
          <w:szCs w:val="24"/>
        </w:rPr>
        <w:t xml:space="preserve">MOBILIÁRIO </w:t>
      </w:r>
    </w:p>
    <w:p w:rsidR="00E91153" w:rsidRPr="00496428" w:rsidRDefault="00496428" w:rsidP="00496428">
      <w:pPr>
        <w:pStyle w:val="PargrafodaLista"/>
        <w:numPr>
          <w:ilvl w:val="0"/>
          <w:numId w:val="14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Bancos</w:t>
      </w:r>
      <w:r w:rsidR="003570F9">
        <w:rPr>
          <w:rFonts w:cstheme="minorHAnsi"/>
          <w:sz w:val="24"/>
          <w:szCs w:val="24"/>
        </w:rPr>
        <w:t xml:space="preserve"> (MadeiraMadeira, Ecopex)</w:t>
      </w:r>
      <w:r>
        <w:rPr>
          <w:rFonts w:cstheme="minorHAnsi"/>
          <w:sz w:val="24"/>
          <w:szCs w:val="24"/>
        </w:rPr>
        <w:t xml:space="preserve"> para Jardim em Madeira Plástica</w:t>
      </w:r>
      <w:r w:rsidR="00831339">
        <w:rPr>
          <w:rFonts w:cstheme="minorHAnsi"/>
          <w:sz w:val="24"/>
          <w:szCs w:val="24"/>
        </w:rPr>
        <w:t xml:space="preserve"> Itaúba </w:t>
      </w:r>
      <w:r>
        <w:rPr>
          <w:rFonts w:cstheme="minorHAnsi"/>
          <w:sz w:val="24"/>
          <w:szCs w:val="24"/>
        </w:rPr>
        <w:t>com encosto.</w:t>
      </w:r>
    </w:p>
    <w:p w:rsidR="00496428" w:rsidRDefault="00496428" w:rsidP="00496428">
      <w:pPr>
        <w:pStyle w:val="PargrafodaLista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850968" cy="221742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86" cy="2225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428" w:rsidRDefault="00496428" w:rsidP="00496428">
      <w:pPr>
        <w:pStyle w:val="PargrafodaLista"/>
        <w:jc w:val="center"/>
        <w:rPr>
          <w:rFonts w:cstheme="minorHAnsi"/>
          <w:b/>
          <w:sz w:val="24"/>
          <w:szCs w:val="24"/>
        </w:rPr>
      </w:pPr>
    </w:p>
    <w:p w:rsidR="00C4283F" w:rsidRDefault="00C4283F" w:rsidP="00496428">
      <w:pPr>
        <w:pStyle w:val="PargrafodaLista"/>
        <w:jc w:val="center"/>
        <w:rPr>
          <w:rFonts w:cstheme="minorHAnsi"/>
          <w:b/>
          <w:sz w:val="24"/>
          <w:szCs w:val="24"/>
        </w:rPr>
      </w:pPr>
    </w:p>
    <w:p w:rsidR="00C4283F" w:rsidRDefault="00C4283F" w:rsidP="00496428">
      <w:pPr>
        <w:pStyle w:val="PargrafodaLista"/>
        <w:jc w:val="center"/>
        <w:rPr>
          <w:rFonts w:cstheme="minorHAnsi"/>
          <w:b/>
          <w:sz w:val="24"/>
          <w:szCs w:val="24"/>
        </w:rPr>
      </w:pPr>
    </w:p>
    <w:p w:rsidR="00831339" w:rsidRPr="00831339" w:rsidRDefault="00C4283F" w:rsidP="00831339">
      <w:pPr>
        <w:pStyle w:val="PargrafodaLista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C4283F">
        <w:rPr>
          <w:rFonts w:cstheme="minorHAnsi"/>
          <w:sz w:val="24"/>
          <w:szCs w:val="24"/>
        </w:rPr>
        <w:t xml:space="preserve">Lixeiras </w:t>
      </w:r>
      <w:r w:rsidR="003570F9">
        <w:rPr>
          <w:rFonts w:cstheme="minorHAnsi"/>
          <w:sz w:val="24"/>
          <w:szCs w:val="24"/>
        </w:rPr>
        <w:t xml:space="preserve">Seletivas com Tampa (In Brasil, LoPlast) </w:t>
      </w:r>
      <w:r w:rsidRPr="00C4283F">
        <w:rPr>
          <w:rFonts w:cstheme="minorHAnsi"/>
          <w:sz w:val="24"/>
          <w:szCs w:val="24"/>
        </w:rPr>
        <w:t xml:space="preserve">externas em Madeira Plástica </w:t>
      </w:r>
      <w:r w:rsidR="00831339">
        <w:rPr>
          <w:rFonts w:cstheme="minorHAnsi"/>
          <w:sz w:val="24"/>
          <w:szCs w:val="24"/>
        </w:rPr>
        <w:t xml:space="preserve">Itaúba </w:t>
      </w:r>
      <w:r w:rsidRPr="00C4283F">
        <w:rPr>
          <w:rFonts w:cstheme="minorHAnsi"/>
          <w:sz w:val="24"/>
          <w:szCs w:val="24"/>
        </w:rPr>
        <w:t>para maior durabilidade</w:t>
      </w:r>
      <w:r w:rsidR="003570F9">
        <w:rPr>
          <w:rFonts w:cstheme="minorHAnsi"/>
          <w:sz w:val="24"/>
          <w:szCs w:val="24"/>
        </w:rPr>
        <w:t>.</w:t>
      </w:r>
    </w:p>
    <w:p w:rsidR="000B3BCC" w:rsidRDefault="00C4283F" w:rsidP="000B3BCC">
      <w:pPr>
        <w:ind w:left="360"/>
        <w:jc w:val="center"/>
        <w:rPr>
          <w:rFonts w:cstheme="minorHAnsi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2446020" cy="23350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122" cy="2362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BCC" w:rsidRDefault="000B3BCC" w:rsidP="00C4283F">
      <w:pPr>
        <w:ind w:left="360"/>
        <w:jc w:val="center"/>
        <w:rPr>
          <w:rFonts w:cstheme="minorHAnsi"/>
          <w:sz w:val="24"/>
          <w:szCs w:val="24"/>
        </w:rPr>
      </w:pPr>
    </w:p>
    <w:p w:rsidR="00C4283F" w:rsidRDefault="000B3BCC" w:rsidP="000B3BCC">
      <w:pPr>
        <w:pStyle w:val="PargrafodaLista"/>
        <w:numPr>
          <w:ilvl w:val="0"/>
          <w:numId w:val="1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Playground de Madeira em Eucalipto – Play Master (B-051) – ( BruBrinq )</w:t>
      </w:r>
      <w:r w:rsidR="00280639">
        <w:rPr>
          <w:rFonts w:cstheme="minorHAnsi"/>
          <w:sz w:val="24"/>
          <w:szCs w:val="24"/>
        </w:rPr>
        <w:t xml:space="preserve"> 9,30x8,70 </w:t>
      </w:r>
    </w:p>
    <w:p w:rsidR="000B3BCC" w:rsidRPr="000B3BCC" w:rsidRDefault="000B3BCC" w:rsidP="000B3BCC">
      <w:pPr>
        <w:ind w:left="360"/>
        <w:rPr>
          <w:rFonts w:cstheme="minorHAnsi"/>
          <w:color w:val="000000" w:themeColor="text1"/>
          <w:sz w:val="24"/>
          <w:szCs w:val="21"/>
          <w:shd w:val="clear" w:color="auto" w:fill="FFFFFF"/>
        </w:rPr>
      </w:pPr>
      <w:r w:rsidRPr="000B3BCC">
        <w:rPr>
          <w:rFonts w:cstheme="minorHAnsi"/>
          <w:color w:val="000000" w:themeColor="text1"/>
          <w:sz w:val="24"/>
          <w:szCs w:val="21"/>
          <w:shd w:val="clear" w:color="auto" w:fill="FFFFFF"/>
        </w:rPr>
        <w:t>Parque Infantil, produzido em madeira de Eucalipto Citriodora, com tratamento anti-fungos, e ferragem galvanizada à fogo com pintura eletrostática</w:t>
      </w:r>
      <w:r>
        <w:rPr>
          <w:rFonts w:cstheme="minorHAnsi"/>
          <w:color w:val="000000" w:themeColor="text1"/>
          <w:sz w:val="24"/>
          <w:szCs w:val="21"/>
          <w:shd w:val="clear" w:color="auto" w:fill="FFFFFF"/>
        </w:rPr>
        <w:t>.</w:t>
      </w:r>
    </w:p>
    <w:p w:rsidR="00280639" w:rsidRDefault="000B3BCC" w:rsidP="0063765A">
      <w:pPr>
        <w:ind w:left="360"/>
        <w:jc w:val="center"/>
        <w:rPr>
          <w:rFonts w:cstheme="minorHAnsi"/>
          <w:color w:val="000000" w:themeColor="text1"/>
          <w:sz w:val="32"/>
          <w:szCs w:val="24"/>
        </w:rPr>
      </w:pPr>
      <w:r>
        <w:rPr>
          <w:rFonts w:cstheme="minorHAnsi"/>
          <w:noProof/>
          <w:color w:val="000000" w:themeColor="text1"/>
          <w:sz w:val="32"/>
          <w:szCs w:val="24"/>
          <w:lang w:eastAsia="pt-BR"/>
        </w:rPr>
        <w:drawing>
          <wp:inline distT="0" distB="0" distL="0" distR="0" wp14:anchorId="2E3796EC" wp14:editId="25A5985A">
            <wp:extent cx="3760208" cy="291846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972" cy="2953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65A" w:rsidRDefault="0063765A" w:rsidP="0063765A">
      <w:pPr>
        <w:ind w:left="360"/>
        <w:jc w:val="center"/>
        <w:rPr>
          <w:rFonts w:cstheme="minorHAnsi"/>
          <w:color w:val="000000" w:themeColor="text1"/>
          <w:sz w:val="32"/>
          <w:szCs w:val="24"/>
        </w:rPr>
      </w:pPr>
    </w:p>
    <w:p w:rsidR="00280639" w:rsidRDefault="00280639" w:rsidP="000B3BCC">
      <w:pPr>
        <w:ind w:left="360"/>
        <w:rPr>
          <w:rFonts w:cstheme="minorHAnsi"/>
          <w:color w:val="000000" w:themeColor="text1"/>
          <w:sz w:val="32"/>
          <w:szCs w:val="24"/>
        </w:rPr>
      </w:pPr>
    </w:p>
    <w:p w:rsidR="00280639" w:rsidRPr="00395B41" w:rsidRDefault="00280639" w:rsidP="00280639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</w:t>
      </w:r>
      <w:r w:rsidRPr="00395B41">
        <w:rPr>
          <w:rFonts w:cstheme="minorHAnsi"/>
          <w:sz w:val="24"/>
          <w:szCs w:val="24"/>
        </w:rPr>
        <w:t>__________________</w:t>
      </w:r>
      <w:r w:rsidRPr="00395B41">
        <w:rPr>
          <w:rFonts w:cstheme="minorHAnsi"/>
          <w:sz w:val="24"/>
          <w:szCs w:val="24"/>
        </w:rPr>
        <w:br/>
      </w:r>
      <w:r w:rsidRPr="00661A8D">
        <w:rPr>
          <w:rFonts w:cstheme="minorHAnsi"/>
          <w:b/>
          <w:sz w:val="24"/>
          <w:szCs w:val="24"/>
        </w:rPr>
        <w:t>Msc. ENODES SOARES FERREIRA</w:t>
      </w:r>
    </w:p>
    <w:p w:rsidR="00280639" w:rsidRPr="00395B41" w:rsidRDefault="00280639" w:rsidP="00280639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Arquiteto e Urbanista</w:t>
      </w:r>
    </w:p>
    <w:p w:rsidR="00280639" w:rsidRDefault="00280639" w:rsidP="00280639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CAU-MT: A 56.503-2</w:t>
      </w:r>
    </w:p>
    <w:p w:rsidR="0063765A" w:rsidRDefault="0063765A" w:rsidP="00280639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AA4453" w:rsidRDefault="00AA4453" w:rsidP="00280639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AA4453" w:rsidRDefault="00AA4453" w:rsidP="00280639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</w:t>
      </w:r>
    </w:p>
    <w:p w:rsidR="00AA4453" w:rsidRPr="00AA4453" w:rsidRDefault="00AA4453" w:rsidP="00280639">
      <w:pPr>
        <w:spacing w:after="0" w:line="240" w:lineRule="auto"/>
        <w:jc w:val="center"/>
        <w:rPr>
          <w:rFonts w:cstheme="minorHAnsi"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</w:rPr>
        <w:t>Arq. STEFAYNIE DE MORAES</w:t>
      </w:r>
      <w:r>
        <w:rPr>
          <w:rFonts w:cstheme="minorHAnsi"/>
          <w:b/>
          <w:sz w:val="24"/>
          <w:szCs w:val="24"/>
        </w:rPr>
        <w:br/>
      </w:r>
      <w:r>
        <w:rPr>
          <w:rFonts w:cstheme="minorHAnsi"/>
          <w:sz w:val="24"/>
          <w:szCs w:val="24"/>
        </w:rPr>
        <w:t>Arquiteta e Urbanista</w:t>
      </w:r>
      <w:r>
        <w:rPr>
          <w:rFonts w:cstheme="minorHAnsi"/>
          <w:sz w:val="24"/>
          <w:szCs w:val="24"/>
        </w:rPr>
        <w:br/>
        <w:t>CAU-MT: 19.8804-2</w:t>
      </w:r>
    </w:p>
    <w:p w:rsidR="000B3BCC" w:rsidRPr="000B3BCC" w:rsidRDefault="000B3BCC" w:rsidP="000B3BCC">
      <w:pPr>
        <w:ind w:left="360"/>
        <w:rPr>
          <w:rFonts w:cstheme="minorHAnsi"/>
          <w:color w:val="000000" w:themeColor="text1"/>
          <w:sz w:val="32"/>
          <w:szCs w:val="24"/>
        </w:rPr>
      </w:pPr>
    </w:p>
    <w:p w:rsidR="007C3C6E" w:rsidRDefault="007C3C6E" w:rsidP="003C7158">
      <w:pPr>
        <w:jc w:val="both"/>
        <w:rPr>
          <w:rFonts w:cstheme="minorHAnsi"/>
          <w:sz w:val="24"/>
          <w:szCs w:val="24"/>
        </w:rPr>
      </w:pPr>
    </w:p>
    <w:p w:rsidR="00661A8D" w:rsidRPr="00395B41" w:rsidRDefault="00661A8D" w:rsidP="0027159F">
      <w:pPr>
        <w:spacing w:line="240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Várzea Grande</w:t>
      </w:r>
      <w:r w:rsidRPr="00395B41">
        <w:rPr>
          <w:rFonts w:cstheme="minorHAnsi"/>
          <w:sz w:val="24"/>
          <w:szCs w:val="24"/>
        </w:rPr>
        <w:t xml:space="preserve">, </w:t>
      </w:r>
      <w:r w:rsidR="0022596A">
        <w:rPr>
          <w:rFonts w:cstheme="minorHAnsi"/>
          <w:sz w:val="24"/>
          <w:szCs w:val="24"/>
        </w:rPr>
        <w:t>1</w:t>
      </w:r>
      <w:r w:rsidR="00CD349B">
        <w:rPr>
          <w:rFonts w:cstheme="minorHAnsi"/>
          <w:sz w:val="24"/>
          <w:szCs w:val="24"/>
        </w:rPr>
        <w:t>2</w:t>
      </w:r>
      <w:r w:rsidR="0022596A">
        <w:rPr>
          <w:rFonts w:cstheme="minorHAnsi"/>
          <w:sz w:val="24"/>
          <w:szCs w:val="24"/>
        </w:rPr>
        <w:t xml:space="preserve"> de Abril</w:t>
      </w:r>
      <w:r w:rsidRPr="00395B41">
        <w:rPr>
          <w:rFonts w:cstheme="minorHAnsi"/>
          <w:sz w:val="24"/>
          <w:szCs w:val="24"/>
        </w:rPr>
        <w:t xml:space="preserve"> de 2018.</w:t>
      </w:r>
      <w:bookmarkStart w:id="0" w:name="_GoBack"/>
      <w:bookmarkEnd w:id="0"/>
    </w:p>
    <w:sectPr w:rsidR="00661A8D" w:rsidRPr="00395B41" w:rsidSect="00021020">
      <w:headerReference w:type="default" r:id="rId12"/>
      <w:footerReference w:type="default" r:id="rId13"/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F55" w:rsidRDefault="00873F55" w:rsidP="00623828">
      <w:pPr>
        <w:spacing w:after="0" w:line="240" w:lineRule="auto"/>
      </w:pPr>
      <w:r>
        <w:separator/>
      </w:r>
    </w:p>
  </w:endnote>
  <w:endnote w:type="continuationSeparator" w:id="0">
    <w:p w:rsidR="00873F55" w:rsidRDefault="00873F55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Arial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55376"/>
      <w:docPartObj>
        <w:docPartGallery w:val="Page Numbers (Bottom of Page)"/>
        <w:docPartUnique/>
      </w:docPartObj>
    </w:sdtPr>
    <w:sdtEndPr/>
    <w:sdtContent>
      <w:p w:rsidR="007B21E4" w:rsidRDefault="007B21E4">
        <w:pPr>
          <w:pStyle w:val="Rodap"/>
          <w:jc w:val="right"/>
        </w:pPr>
      </w:p>
      <w:p w:rsidR="007B21E4" w:rsidRDefault="007B21E4">
        <w:pPr>
          <w:pStyle w:val="Rodap"/>
          <w:jc w:val="right"/>
        </w:pPr>
        <w:r>
          <w:rPr>
            <w:rFonts w:ascii="Aparajita" w:hAnsi="Aparajita" w:cs="Aparajita"/>
            <w:sz w:val="18"/>
            <w:szCs w:val="18"/>
          </w:rPr>
          <w:t xml:space="preserve">      </w:t>
        </w:r>
        <w:r>
          <w:t xml:space="preserve"> </w:t>
        </w:r>
        <w:r w:rsidR="0082226D">
          <w:fldChar w:fldCharType="begin"/>
        </w:r>
        <w:r w:rsidR="0082226D">
          <w:instrText xml:space="preserve"> PAGE   \* MERGEFORMAT </w:instrText>
        </w:r>
        <w:r w:rsidR="0082226D">
          <w:fldChar w:fldCharType="separate"/>
        </w:r>
        <w:r w:rsidR="0027159F">
          <w:rPr>
            <w:noProof/>
          </w:rPr>
          <w:t>5</w:t>
        </w:r>
        <w:r w:rsidR="0082226D">
          <w:rPr>
            <w:noProof/>
          </w:rPr>
          <w:fldChar w:fldCharType="end"/>
        </w:r>
      </w:p>
    </w:sdtContent>
  </w:sdt>
  <w:p w:rsidR="007B21E4" w:rsidRDefault="007B21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F55" w:rsidRDefault="00873F55" w:rsidP="00623828">
      <w:pPr>
        <w:spacing w:after="0" w:line="240" w:lineRule="auto"/>
      </w:pPr>
      <w:r>
        <w:separator/>
      </w:r>
    </w:p>
  </w:footnote>
  <w:footnote w:type="continuationSeparator" w:id="0">
    <w:p w:rsidR="00873F55" w:rsidRDefault="00873F55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1E4" w:rsidRDefault="007B21E4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376734" cy="121920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rcRect r="9057"/>
                  <a:stretch>
                    <a:fillRect/>
                  </a:stretch>
                </pic:blipFill>
                <pic:spPr>
                  <a:xfrm>
                    <a:off x="0" y="0"/>
                    <a:ext cx="537673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7158" w:rsidRDefault="003C7158" w:rsidP="000B72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F6C62"/>
    <w:multiLevelType w:val="hybridMultilevel"/>
    <w:tmpl w:val="881631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94EF8"/>
    <w:multiLevelType w:val="hybridMultilevel"/>
    <w:tmpl w:val="A5624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1520A"/>
    <w:multiLevelType w:val="hybridMultilevel"/>
    <w:tmpl w:val="1FFC8B9E"/>
    <w:lvl w:ilvl="0" w:tplc="A4E6ACB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388463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A76642"/>
    <w:multiLevelType w:val="hybridMultilevel"/>
    <w:tmpl w:val="388CC17C"/>
    <w:lvl w:ilvl="0" w:tplc="291C9F2E">
      <w:start w:val="9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FB50E1B"/>
    <w:multiLevelType w:val="multilevel"/>
    <w:tmpl w:val="D388B9A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9B167D"/>
    <w:multiLevelType w:val="hybridMultilevel"/>
    <w:tmpl w:val="8334F968"/>
    <w:lvl w:ilvl="0" w:tplc="96663CD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1536EE"/>
    <w:multiLevelType w:val="hybridMultilevel"/>
    <w:tmpl w:val="37981A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381552"/>
    <w:multiLevelType w:val="hybridMultilevel"/>
    <w:tmpl w:val="59E89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10C74"/>
    <w:multiLevelType w:val="hybridMultilevel"/>
    <w:tmpl w:val="5D0E44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6E1457"/>
    <w:multiLevelType w:val="multilevel"/>
    <w:tmpl w:val="EAD8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6684C7B"/>
    <w:multiLevelType w:val="hybridMultilevel"/>
    <w:tmpl w:val="A8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6" w15:restartNumberingAfterBreak="0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num w:numId="1">
    <w:abstractNumId w:val="6"/>
  </w:num>
  <w:num w:numId="2">
    <w:abstractNumId w:val="16"/>
  </w:num>
  <w:num w:numId="3">
    <w:abstractNumId w:val="15"/>
  </w:num>
  <w:num w:numId="4">
    <w:abstractNumId w:val="13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4"/>
  </w:num>
  <w:num w:numId="10">
    <w:abstractNumId w:val="12"/>
  </w:num>
  <w:num w:numId="11">
    <w:abstractNumId w:val="7"/>
  </w:num>
  <w:num w:numId="12">
    <w:abstractNumId w:val="9"/>
  </w:num>
  <w:num w:numId="13">
    <w:abstractNumId w:val="14"/>
  </w:num>
  <w:num w:numId="14">
    <w:abstractNumId w:val="11"/>
  </w:num>
  <w:num w:numId="15">
    <w:abstractNumId w:val="1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536"/>
    <w:rsid w:val="000030DE"/>
    <w:rsid w:val="0000744F"/>
    <w:rsid w:val="000165FC"/>
    <w:rsid w:val="00021020"/>
    <w:rsid w:val="0003347B"/>
    <w:rsid w:val="00072D08"/>
    <w:rsid w:val="000735C8"/>
    <w:rsid w:val="00080E40"/>
    <w:rsid w:val="00085B42"/>
    <w:rsid w:val="00086CD2"/>
    <w:rsid w:val="00087B11"/>
    <w:rsid w:val="000B3BCC"/>
    <w:rsid w:val="000B4CE1"/>
    <w:rsid w:val="000B7297"/>
    <w:rsid w:val="000B7725"/>
    <w:rsid w:val="000C5758"/>
    <w:rsid w:val="000D417A"/>
    <w:rsid w:val="000E137F"/>
    <w:rsid w:val="000E52CA"/>
    <w:rsid w:val="000E7F27"/>
    <w:rsid w:val="000F01DC"/>
    <w:rsid w:val="00116F55"/>
    <w:rsid w:val="00120DDD"/>
    <w:rsid w:val="001234DB"/>
    <w:rsid w:val="00147374"/>
    <w:rsid w:val="00155AE0"/>
    <w:rsid w:val="00173C97"/>
    <w:rsid w:val="00176738"/>
    <w:rsid w:val="0018095F"/>
    <w:rsid w:val="00181622"/>
    <w:rsid w:val="00185999"/>
    <w:rsid w:val="00186A98"/>
    <w:rsid w:val="001954A8"/>
    <w:rsid w:val="00195524"/>
    <w:rsid w:val="001A3919"/>
    <w:rsid w:val="001A655A"/>
    <w:rsid w:val="001B16D3"/>
    <w:rsid w:val="001D0EB3"/>
    <w:rsid w:val="001D22A4"/>
    <w:rsid w:val="001E5A1A"/>
    <w:rsid w:val="001E7838"/>
    <w:rsid w:val="00203670"/>
    <w:rsid w:val="00215E00"/>
    <w:rsid w:val="0022596A"/>
    <w:rsid w:val="00226329"/>
    <w:rsid w:val="00227CB4"/>
    <w:rsid w:val="00240A66"/>
    <w:rsid w:val="00243E27"/>
    <w:rsid w:val="00250FF9"/>
    <w:rsid w:val="00251F8E"/>
    <w:rsid w:val="0025267F"/>
    <w:rsid w:val="00262C5E"/>
    <w:rsid w:val="0027159F"/>
    <w:rsid w:val="00280639"/>
    <w:rsid w:val="00293235"/>
    <w:rsid w:val="0029609A"/>
    <w:rsid w:val="00297C0E"/>
    <w:rsid w:val="002A783E"/>
    <w:rsid w:val="002D05A7"/>
    <w:rsid w:val="002D46B0"/>
    <w:rsid w:val="002D73D9"/>
    <w:rsid w:val="002E0004"/>
    <w:rsid w:val="002E2ED8"/>
    <w:rsid w:val="00305910"/>
    <w:rsid w:val="0031560A"/>
    <w:rsid w:val="003445BC"/>
    <w:rsid w:val="00344601"/>
    <w:rsid w:val="00345CF5"/>
    <w:rsid w:val="00353F02"/>
    <w:rsid w:val="003570F9"/>
    <w:rsid w:val="0039322D"/>
    <w:rsid w:val="00395B41"/>
    <w:rsid w:val="0039697B"/>
    <w:rsid w:val="00397883"/>
    <w:rsid w:val="003A3084"/>
    <w:rsid w:val="003C11EB"/>
    <w:rsid w:val="003C55F7"/>
    <w:rsid w:val="003C7158"/>
    <w:rsid w:val="003C7905"/>
    <w:rsid w:val="003E3FCB"/>
    <w:rsid w:val="003F30CA"/>
    <w:rsid w:val="003F5EBF"/>
    <w:rsid w:val="003F618A"/>
    <w:rsid w:val="00404D07"/>
    <w:rsid w:val="00406BC6"/>
    <w:rsid w:val="00410894"/>
    <w:rsid w:val="00441358"/>
    <w:rsid w:val="00442883"/>
    <w:rsid w:val="00444463"/>
    <w:rsid w:val="00450BA7"/>
    <w:rsid w:val="00450C07"/>
    <w:rsid w:val="00461B74"/>
    <w:rsid w:val="00475B49"/>
    <w:rsid w:val="004840ED"/>
    <w:rsid w:val="00484B1B"/>
    <w:rsid w:val="00485F66"/>
    <w:rsid w:val="00491536"/>
    <w:rsid w:val="00495380"/>
    <w:rsid w:val="00496428"/>
    <w:rsid w:val="0049777B"/>
    <w:rsid w:val="004A4FFA"/>
    <w:rsid w:val="004B4131"/>
    <w:rsid w:val="004B6114"/>
    <w:rsid w:val="004C69A6"/>
    <w:rsid w:val="004C6F64"/>
    <w:rsid w:val="004D2068"/>
    <w:rsid w:val="004D538E"/>
    <w:rsid w:val="004D581C"/>
    <w:rsid w:val="004E2132"/>
    <w:rsid w:val="004E42BA"/>
    <w:rsid w:val="004F1920"/>
    <w:rsid w:val="00513B5E"/>
    <w:rsid w:val="00527281"/>
    <w:rsid w:val="005326D0"/>
    <w:rsid w:val="0054782D"/>
    <w:rsid w:val="00560CD5"/>
    <w:rsid w:val="005679A7"/>
    <w:rsid w:val="00583166"/>
    <w:rsid w:val="00585A54"/>
    <w:rsid w:val="00586BEC"/>
    <w:rsid w:val="005912F8"/>
    <w:rsid w:val="005A484B"/>
    <w:rsid w:val="005C3AFA"/>
    <w:rsid w:val="005D546C"/>
    <w:rsid w:val="005D7BF8"/>
    <w:rsid w:val="005E5E41"/>
    <w:rsid w:val="005F069C"/>
    <w:rsid w:val="005F0F7C"/>
    <w:rsid w:val="005F6A6E"/>
    <w:rsid w:val="00604F28"/>
    <w:rsid w:val="006068B2"/>
    <w:rsid w:val="006102A7"/>
    <w:rsid w:val="00617BF4"/>
    <w:rsid w:val="00623828"/>
    <w:rsid w:val="0063409C"/>
    <w:rsid w:val="0063765A"/>
    <w:rsid w:val="00641838"/>
    <w:rsid w:val="00661A8D"/>
    <w:rsid w:val="00666A89"/>
    <w:rsid w:val="006759FA"/>
    <w:rsid w:val="00694D3A"/>
    <w:rsid w:val="006A0F23"/>
    <w:rsid w:val="006A5A58"/>
    <w:rsid w:val="006A79C3"/>
    <w:rsid w:val="006B2E7E"/>
    <w:rsid w:val="006B6FCE"/>
    <w:rsid w:val="006C0669"/>
    <w:rsid w:val="006C2232"/>
    <w:rsid w:val="006C314E"/>
    <w:rsid w:val="006D3522"/>
    <w:rsid w:val="006D674D"/>
    <w:rsid w:val="006D7AE8"/>
    <w:rsid w:val="006D7EFC"/>
    <w:rsid w:val="006E2A67"/>
    <w:rsid w:val="006E4B5D"/>
    <w:rsid w:val="006E58F7"/>
    <w:rsid w:val="006E6842"/>
    <w:rsid w:val="006F61FE"/>
    <w:rsid w:val="0070600C"/>
    <w:rsid w:val="00706279"/>
    <w:rsid w:val="00712064"/>
    <w:rsid w:val="00721B46"/>
    <w:rsid w:val="007242FE"/>
    <w:rsid w:val="00732AED"/>
    <w:rsid w:val="00737DC0"/>
    <w:rsid w:val="00742D35"/>
    <w:rsid w:val="007563B6"/>
    <w:rsid w:val="00777ADE"/>
    <w:rsid w:val="00790BF1"/>
    <w:rsid w:val="00794395"/>
    <w:rsid w:val="007B21E4"/>
    <w:rsid w:val="007C3C6E"/>
    <w:rsid w:val="007E0850"/>
    <w:rsid w:val="007E1274"/>
    <w:rsid w:val="007E2350"/>
    <w:rsid w:val="007E51C3"/>
    <w:rsid w:val="007E539C"/>
    <w:rsid w:val="007F40CC"/>
    <w:rsid w:val="0082226D"/>
    <w:rsid w:val="008253AB"/>
    <w:rsid w:val="00831339"/>
    <w:rsid w:val="008353C6"/>
    <w:rsid w:val="00836604"/>
    <w:rsid w:val="00851B0A"/>
    <w:rsid w:val="00865A72"/>
    <w:rsid w:val="00870856"/>
    <w:rsid w:val="00871E00"/>
    <w:rsid w:val="00873F55"/>
    <w:rsid w:val="00881743"/>
    <w:rsid w:val="00887786"/>
    <w:rsid w:val="00887A51"/>
    <w:rsid w:val="0089509E"/>
    <w:rsid w:val="008A3578"/>
    <w:rsid w:val="008B5D2A"/>
    <w:rsid w:val="008C3F75"/>
    <w:rsid w:val="008C7811"/>
    <w:rsid w:val="008C7DD2"/>
    <w:rsid w:val="008E2472"/>
    <w:rsid w:val="008E3A59"/>
    <w:rsid w:val="008E43BD"/>
    <w:rsid w:val="008F198E"/>
    <w:rsid w:val="008F6EE9"/>
    <w:rsid w:val="009040D1"/>
    <w:rsid w:val="00910768"/>
    <w:rsid w:val="00921746"/>
    <w:rsid w:val="009229D5"/>
    <w:rsid w:val="00922BD0"/>
    <w:rsid w:val="0092588D"/>
    <w:rsid w:val="009267A8"/>
    <w:rsid w:val="00957817"/>
    <w:rsid w:val="00957E16"/>
    <w:rsid w:val="00963528"/>
    <w:rsid w:val="009729CD"/>
    <w:rsid w:val="009820C6"/>
    <w:rsid w:val="00982261"/>
    <w:rsid w:val="00983174"/>
    <w:rsid w:val="00993F17"/>
    <w:rsid w:val="00995BCA"/>
    <w:rsid w:val="009B2C44"/>
    <w:rsid w:val="009B48AC"/>
    <w:rsid w:val="009C7F28"/>
    <w:rsid w:val="009E0A82"/>
    <w:rsid w:val="009F0988"/>
    <w:rsid w:val="009F3189"/>
    <w:rsid w:val="009F65A2"/>
    <w:rsid w:val="009F6CC5"/>
    <w:rsid w:val="00A026A2"/>
    <w:rsid w:val="00A02E45"/>
    <w:rsid w:val="00A0714D"/>
    <w:rsid w:val="00A12122"/>
    <w:rsid w:val="00A16B34"/>
    <w:rsid w:val="00A27284"/>
    <w:rsid w:val="00A30BCB"/>
    <w:rsid w:val="00A34BD8"/>
    <w:rsid w:val="00A4172D"/>
    <w:rsid w:val="00A529DD"/>
    <w:rsid w:val="00A60914"/>
    <w:rsid w:val="00A60FD3"/>
    <w:rsid w:val="00A63D1A"/>
    <w:rsid w:val="00A64DCD"/>
    <w:rsid w:val="00A730C4"/>
    <w:rsid w:val="00A848F5"/>
    <w:rsid w:val="00A91CE8"/>
    <w:rsid w:val="00A9224B"/>
    <w:rsid w:val="00AA4453"/>
    <w:rsid w:val="00AB06DF"/>
    <w:rsid w:val="00AB3D27"/>
    <w:rsid w:val="00AC6D96"/>
    <w:rsid w:val="00AD5CD6"/>
    <w:rsid w:val="00AE228A"/>
    <w:rsid w:val="00AF4287"/>
    <w:rsid w:val="00B01354"/>
    <w:rsid w:val="00B0591D"/>
    <w:rsid w:val="00B11E93"/>
    <w:rsid w:val="00B23C2A"/>
    <w:rsid w:val="00B25AE5"/>
    <w:rsid w:val="00B33AC9"/>
    <w:rsid w:val="00B42E08"/>
    <w:rsid w:val="00B4468E"/>
    <w:rsid w:val="00B51B23"/>
    <w:rsid w:val="00B521B1"/>
    <w:rsid w:val="00B53DBA"/>
    <w:rsid w:val="00B67134"/>
    <w:rsid w:val="00B8092D"/>
    <w:rsid w:val="00B80A19"/>
    <w:rsid w:val="00B96F46"/>
    <w:rsid w:val="00BA165D"/>
    <w:rsid w:val="00BC0A2C"/>
    <w:rsid w:val="00BC50C5"/>
    <w:rsid w:val="00BC6486"/>
    <w:rsid w:val="00BD22D7"/>
    <w:rsid w:val="00BD36B8"/>
    <w:rsid w:val="00C20F08"/>
    <w:rsid w:val="00C25754"/>
    <w:rsid w:val="00C265B7"/>
    <w:rsid w:val="00C4283F"/>
    <w:rsid w:val="00C5794E"/>
    <w:rsid w:val="00C6278C"/>
    <w:rsid w:val="00C63B40"/>
    <w:rsid w:val="00C8013D"/>
    <w:rsid w:val="00C91A69"/>
    <w:rsid w:val="00C93F8B"/>
    <w:rsid w:val="00C9699A"/>
    <w:rsid w:val="00C96B09"/>
    <w:rsid w:val="00CA47EC"/>
    <w:rsid w:val="00CB0A9C"/>
    <w:rsid w:val="00CB5298"/>
    <w:rsid w:val="00CC17CB"/>
    <w:rsid w:val="00CC2C9B"/>
    <w:rsid w:val="00CD349B"/>
    <w:rsid w:val="00CD74D6"/>
    <w:rsid w:val="00CE5E68"/>
    <w:rsid w:val="00CE6592"/>
    <w:rsid w:val="00CF0172"/>
    <w:rsid w:val="00CF648F"/>
    <w:rsid w:val="00D05E52"/>
    <w:rsid w:val="00D32E31"/>
    <w:rsid w:val="00D346F6"/>
    <w:rsid w:val="00D42150"/>
    <w:rsid w:val="00D54C6E"/>
    <w:rsid w:val="00D631F6"/>
    <w:rsid w:val="00D65E2E"/>
    <w:rsid w:val="00D70658"/>
    <w:rsid w:val="00D76537"/>
    <w:rsid w:val="00D84915"/>
    <w:rsid w:val="00D904B4"/>
    <w:rsid w:val="00DA4326"/>
    <w:rsid w:val="00DA5D25"/>
    <w:rsid w:val="00DB00F0"/>
    <w:rsid w:val="00DC124E"/>
    <w:rsid w:val="00DC2B63"/>
    <w:rsid w:val="00DC3041"/>
    <w:rsid w:val="00DC5B39"/>
    <w:rsid w:val="00DD1445"/>
    <w:rsid w:val="00DE287A"/>
    <w:rsid w:val="00DE68E3"/>
    <w:rsid w:val="00DF30DF"/>
    <w:rsid w:val="00E04906"/>
    <w:rsid w:val="00E05362"/>
    <w:rsid w:val="00E12EED"/>
    <w:rsid w:val="00E14A43"/>
    <w:rsid w:val="00E40A52"/>
    <w:rsid w:val="00E519BB"/>
    <w:rsid w:val="00E56984"/>
    <w:rsid w:val="00E620F2"/>
    <w:rsid w:val="00E86C9B"/>
    <w:rsid w:val="00E875B3"/>
    <w:rsid w:val="00E90906"/>
    <w:rsid w:val="00E91153"/>
    <w:rsid w:val="00E91BCE"/>
    <w:rsid w:val="00E926D0"/>
    <w:rsid w:val="00EB73DE"/>
    <w:rsid w:val="00EC2F7B"/>
    <w:rsid w:val="00EC2FB5"/>
    <w:rsid w:val="00EC731E"/>
    <w:rsid w:val="00ED7149"/>
    <w:rsid w:val="00EE4BDC"/>
    <w:rsid w:val="00EE5453"/>
    <w:rsid w:val="00EE5A1F"/>
    <w:rsid w:val="00EE6A6D"/>
    <w:rsid w:val="00EF389F"/>
    <w:rsid w:val="00EF6BE7"/>
    <w:rsid w:val="00EF76BB"/>
    <w:rsid w:val="00F01ECF"/>
    <w:rsid w:val="00F0739A"/>
    <w:rsid w:val="00F21937"/>
    <w:rsid w:val="00F37F27"/>
    <w:rsid w:val="00F447DA"/>
    <w:rsid w:val="00F46AE8"/>
    <w:rsid w:val="00F533DC"/>
    <w:rsid w:val="00F676EB"/>
    <w:rsid w:val="00F73C81"/>
    <w:rsid w:val="00F81659"/>
    <w:rsid w:val="00F84331"/>
    <w:rsid w:val="00FA10C3"/>
    <w:rsid w:val="00FC0D00"/>
    <w:rsid w:val="00FD01DF"/>
    <w:rsid w:val="00FE17A0"/>
    <w:rsid w:val="00FE2545"/>
    <w:rsid w:val="00FE79AA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C4B0A"/>
  <w15:docId w15:val="{BA91CD2B-BF85-4958-8508-BAA6D2C1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semiHidden/>
    <w:unhideWhenUsed/>
    <w:rsid w:val="00227CB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5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AF4B05-2742-475B-B487-EF3C26D7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408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denisga</dc:creator>
  <cp:lastModifiedBy>Enodes Soares</cp:lastModifiedBy>
  <cp:revision>25</cp:revision>
  <cp:lastPrinted>2018-01-22T19:26:00Z</cp:lastPrinted>
  <dcterms:created xsi:type="dcterms:W3CDTF">2018-01-22T13:47:00Z</dcterms:created>
  <dcterms:modified xsi:type="dcterms:W3CDTF">2019-04-10T20:06:00Z</dcterms:modified>
</cp:coreProperties>
</file>